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0E173E24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CD03CD">
        <w:rPr>
          <w:snapToGrid w:val="0"/>
        </w:rPr>
        <w:t>2</w:t>
      </w:r>
      <w:r w:rsidR="00641A45">
        <w:rPr>
          <w:snapToGrid w:val="0"/>
        </w:rPr>
        <w:t>3</w:t>
      </w:r>
    </w:p>
    <w:p w14:paraId="155610D3" w14:textId="1AF44324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CD03CD">
        <w:t>2</w:t>
      </w:r>
      <w:r w:rsidR="00641A45">
        <w:t>3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1DBADE4B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CD03CD">
        <w:rPr>
          <w:snapToGrid w:val="0"/>
        </w:rPr>
        <w:t>2</w:t>
      </w:r>
      <w:r w:rsidR="00641A45">
        <w:rPr>
          <w:snapToGrid w:val="0"/>
        </w:rPr>
        <w:t>3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502FFB7F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641A45">
        <w:rPr>
          <w:snapToGrid w:val="0"/>
        </w:rPr>
        <w:t>04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CF5A6B">
        <w:rPr>
          <w:snapToGrid w:val="0"/>
        </w:rPr>
        <w:t>0</w:t>
      </w:r>
      <w:r w:rsidR="00641A45">
        <w:rPr>
          <w:snapToGrid w:val="0"/>
        </w:rPr>
        <w:t>6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</w:t>
      </w:r>
      <w:r w:rsidR="00B72FB3">
        <w:rPr>
          <w:snapToGrid w:val="0"/>
        </w:rPr>
        <w:t>1</w:t>
      </w:r>
      <w:r w:rsidR="00220202">
        <w:rPr>
          <w:snapToGrid w:val="0"/>
        </w:rPr>
        <w:t xml:space="preserve"> do </w:t>
      </w:r>
      <w:r w:rsidR="00641A45">
        <w:rPr>
          <w:snapToGrid w:val="0"/>
        </w:rPr>
        <w:t>11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B52A65">
        <w:rPr>
          <w:snapToGrid w:val="0"/>
        </w:rPr>
        <w:t>6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641A45" w14:paraId="27CFBC4F" w14:textId="77777777" w:rsidTr="00EE404B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38FCC55" w14:textId="560EAC13" w:rsidR="00641A45" w:rsidRDefault="00641A45" w:rsidP="00641A45">
            <w:pPr>
              <w:pStyle w:val="Titulek"/>
              <w:spacing w:before="0"/>
            </w:pPr>
            <w:r>
              <w:t>04.06.2021</w:t>
            </w:r>
          </w:p>
        </w:tc>
        <w:tc>
          <w:tcPr>
            <w:tcW w:w="1550" w:type="dxa"/>
            <w:vAlign w:val="bottom"/>
          </w:tcPr>
          <w:p w14:paraId="2E9EA7A1" w14:textId="013404E5" w:rsidR="00641A45" w:rsidRPr="00D97C71" w:rsidRDefault="00641A45" w:rsidP="00641A45">
            <w:pPr>
              <w:jc w:val="center"/>
              <w:rPr>
                <w:lang w:eastAsia="en-US"/>
              </w:rPr>
            </w:pPr>
            <w:r w:rsidRPr="000C132B">
              <w:t>CZ0001002851</w:t>
            </w:r>
          </w:p>
        </w:tc>
        <w:tc>
          <w:tcPr>
            <w:tcW w:w="2480" w:type="dxa"/>
            <w:vAlign w:val="bottom"/>
          </w:tcPr>
          <w:p w14:paraId="1791A1A9" w14:textId="49FFF0E8" w:rsidR="00641A45" w:rsidRPr="00D97C71" w:rsidRDefault="00641A45" w:rsidP="00641A45">
            <w:pPr>
              <w:jc w:val="center"/>
              <w:rPr>
                <w:lang w:eastAsia="en-US"/>
              </w:rPr>
            </w:pPr>
            <w:r w:rsidRPr="000C132B">
              <w:t>ST.DLUHOP. 3,85/21</w:t>
            </w:r>
          </w:p>
        </w:tc>
        <w:tc>
          <w:tcPr>
            <w:tcW w:w="1399" w:type="dxa"/>
            <w:vAlign w:val="bottom"/>
          </w:tcPr>
          <w:p w14:paraId="48F37F86" w14:textId="2C14C001" w:rsidR="00641A45" w:rsidRPr="00D97C71" w:rsidRDefault="00641A45" w:rsidP="00641A45">
            <w:pPr>
              <w:jc w:val="center"/>
              <w:rPr>
                <w:lang w:eastAsia="en-US"/>
              </w:rPr>
            </w:pPr>
            <w:r w:rsidRPr="000C132B">
              <w:t>BCMSTDL</w:t>
            </w:r>
          </w:p>
        </w:tc>
        <w:tc>
          <w:tcPr>
            <w:tcW w:w="3168" w:type="dxa"/>
          </w:tcPr>
          <w:p w14:paraId="40701B2F" w14:textId="06888E3A" w:rsidR="00641A45" w:rsidRDefault="00641A45" w:rsidP="00641A45">
            <w:pPr>
              <w:pStyle w:val="Titulek"/>
            </w:pPr>
            <w:r>
              <w:t xml:space="preserve">Snížení na </w:t>
            </w:r>
            <w:r w:rsidRPr="000C132B">
              <w:t>9 054</w:t>
            </w:r>
            <w:r>
              <w:t> </w:t>
            </w:r>
            <w:r w:rsidRPr="000C132B">
              <w:t>750</w:t>
            </w:r>
            <w:r>
              <w:t xml:space="preserve"> ks</w:t>
            </w:r>
          </w:p>
        </w:tc>
      </w:tr>
      <w:tr w:rsidR="00641A45" w14:paraId="24521569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4200AA75" w:rsidR="00641A45" w:rsidRDefault="00641A45" w:rsidP="00641A45">
            <w:pPr>
              <w:pStyle w:val="Titulek"/>
              <w:spacing w:before="0"/>
            </w:pPr>
            <w:r>
              <w:t>11.06.2021</w:t>
            </w:r>
          </w:p>
        </w:tc>
        <w:tc>
          <w:tcPr>
            <w:tcW w:w="1550" w:type="dxa"/>
            <w:vAlign w:val="bottom"/>
          </w:tcPr>
          <w:p w14:paraId="7C608CBA" w14:textId="79258E9E" w:rsidR="00641A45" w:rsidRPr="00D97C71" w:rsidRDefault="00641A45" w:rsidP="00641A45">
            <w:pPr>
              <w:jc w:val="center"/>
              <w:rPr>
                <w:lang w:eastAsia="en-US"/>
              </w:rPr>
            </w:pPr>
            <w:r>
              <w:t>CZ0001006241</w:t>
            </w:r>
          </w:p>
        </w:tc>
        <w:tc>
          <w:tcPr>
            <w:tcW w:w="2480" w:type="dxa"/>
            <w:vAlign w:val="bottom"/>
          </w:tcPr>
          <w:p w14:paraId="1F03B7BB" w14:textId="3399BB24" w:rsidR="00641A45" w:rsidRPr="00D97C71" w:rsidRDefault="00641A45" w:rsidP="00641A45">
            <w:pPr>
              <w:jc w:val="center"/>
              <w:rPr>
                <w:lang w:eastAsia="en-US"/>
              </w:rPr>
            </w:pPr>
            <w:r>
              <w:t>ST.DLUHOP. VAR/31</w:t>
            </w:r>
          </w:p>
        </w:tc>
        <w:tc>
          <w:tcPr>
            <w:tcW w:w="1399" w:type="dxa"/>
            <w:vAlign w:val="bottom"/>
          </w:tcPr>
          <w:p w14:paraId="6CAC33A8" w14:textId="2D1809EF" w:rsidR="00641A45" w:rsidRPr="00D97C71" w:rsidRDefault="00641A45" w:rsidP="00641A45">
            <w:pPr>
              <w:jc w:val="center"/>
              <w:rPr>
                <w:lang w:eastAsia="en-US"/>
              </w:rPr>
            </w:pPr>
            <w:r>
              <w:t>BHMSTDL</w:t>
            </w:r>
          </w:p>
        </w:tc>
        <w:tc>
          <w:tcPr>
            <w:tcW w:w="3168" w:type="dxa"/>
          </w:tcPr>
          <w:p w14:paraId="2546B31D" w14:textId="49288827" w:rsidR="00641A45" w:rsidRDefault="00641A45" w:rsidP="00641A45">
            <w:pPr>
              <w:pStyle w:val="Titulek"/>
              <w:ind w:left="0" w:firstLine="0"/>
            </w:pPr>
            <w:r>
              <w:t xml:space="preserve">4. tranše na </w:t>
            </w:r>
            <w:r w:rsidRPr="00641A45">
              <w:t>2</w:t>
            </w:r>
            <w:r>
              <w:t> </w:t>
            </w:r>
            <w:r w:rsidRPr="00641A45">
              <w:t>856</w:t>
            </w:r>
            <w:r>
              <w:t> </w:t>
            </w:r>
            <w:r w:rsidRPr="00641A45">
              <w:t>268</w:t>
            </w:r>
            <w:r>
              <w:t xml:space="preserve"> ks</w:t>
            </w:r>
          </w:p>
        </w:tc>
      </w:tr>
      <w:tr w:rsidR="00641A45" w14:paraId="3FC593B5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A885D87" w14:textId="2030C585" w:rsidR="00641A45" w:rsidRDefault="00641A45" w:rsidP="00641A45">
            <w:pPr>
              <w:pStyle w:val="Titulek"/>
              <w:spacing w:before="0"/>
            </w:pPr>
            <w:r>
              <w:t>11.06.2021</w:t>
            </w:r>
          </w:p>
        </w:tc>
        <w:tc>
          <w:tcPr>
            <w:tcW w:w="1550" w:type="dxa"/>
            <w:vAlign w:val="bottom"/>
          </w:tcPr>
          <w:p w14:paraId="1C78E920" w14:textId="0FF09CD3" w:rsidR="00641A45" w:rsidRPr="00816A20" w:rsidRDefault="00641A45" w:rsidP="00641A45">
            <w:pPr>
              <w:jc w:val="center"/>
            </w:pPr>
            <w:r>
              <w:t>CZ0001006233</w:t>
            </w:r>
          </w:p>
        </w:tc>
        <w:tc>
          <w:tcPr>
            <w:tcW w:w="2480" w:type="dxa"/>
            <w:vAlign w:val="bottom"/>
          </w:tcPr>
          <w:p w14:paraId="6594255F" w14:textId="1AC41A46" w:rsidR="00641A45" w:rsidRPr="00816A20" w:rsidRDefault="00641A45" w:rsidP="00641A45">
            <w:pPr>
              <w:jc w:val="center"/>
            </w:pPr>
            <w:r>
              <w:t>ST.DLUHOP. 1,75/32</w:t>
            </w:r>
          </w:p>
        </w:tc>
        <w:tc>
          <w:tcPr>
            <w:tcW w:w="1399" w:type="dxa"/>
            <w:vAlign w:val="bottom"/>
          </w:tcPr>
          <w:p w14:paraId="7F6AA8EA" w14:textId="16144260" w:rsidR="00641A45" w:rsidRPr="00816A20" w:rsidRDefault="00641A45" w:rsidP="00641A45">
            <w:pPr>
              <w:jc w:val="center"/>
            </w:pPr>
            <w:r>
              <w:t>BHLSTDL</w:t>
            </w:r>
          </w:p>
        </w:tc>
        <w:tc>
          <w:tcPr>
            <w:tcW w:w="3168" w:type="dxa"/>
          </w:tcPr>
          <w:p w14:paraId="39DF1F6E" w14:textId="47804691" w:rsidR="00641A45" w:rsidRDefault="00641A45" w:rsidP="00641A45">
            <w:pPr>
              <w:pStyle w:val="Titulek"/>
            </w:pPr>
            <w:r>
              <w:t>4. tranše</w:t>
            </w:r>
          </w:p>
        </w:tc>
      </w:tr>
      <w:tr w:rsidR="00641A45" w14:paraId="54F8A0BA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3414879" w14:textId="11599F67" w:rsidR="00641A45" w:rsidRDefault="00641A45" w:rsidP="00641A45">
            <w:pPr>
              <w:pStyle w:val="Titulek"/>
              <w:spacing w:before="0"/>
            </w:pPr>
            <w:r>
              <w:t>11.06.2021</w:t>
            </w:r>
          </w:p>
        </w:tc>
        <w:tc>
          <w:tcPr>
            <w:tcW w:w="1550" w:type="dxa"/>
            <w:vAlign w:val="bottom"/>
          </w:tcPr>
          <w:p w14:paraId="6A862BD0" w14:textId="22432BA0" w:rsidR="00641A45" w:rsidRPr="006C1124" w:rsidRDefault="00641A45" w:rsidP="00641A45">
            <w:pPr>
              <w:jc w:val="center"/>
            </w:pPr>
            <w:r>
              <w:t>CZ0001005920</w:t>
            </w:r>
          </w:p>
        </w:tc>
        <w:tc>
          <w:tcPr>
            <w:tcW w:w="2480" w:type="dxa"/>
            <w:vAlign w:val="bottom"/>
          </w:tcPr>
          <w:p w14:paraId="384BACF2" w14:textId="05ED6F4C" w:rsidR="00641A45" w:rsidRPr="006C1124" w:rsidRDefault="00641A45" w:rsidP="00641A45">
            <w:pPr>
              <w:jc w:val="center"/>
            </w:pPr>
            <w:r>
              <w:t>ST.DLUHOP. 1,50/40</w:t>
            </w:r>
          </w:p>
        </w:tc>
        <w:tc>
          <w:tcPr>
            <w:tcW w:w="1399" w:type="dxa"/>
            <w:vAlign w:val="bottom"/>
          </w:tcPr>
          <w:p w14:paraId="4A368659" w14:textId="00D365BE" w:rsidR="00641A45" w:rsidRPr="006C1124" w:rsidRDefault="00641A45" w:rsidP="00641A45">
            <w:pPr>
              <w:jc w:val="center"/>
            </w:pPr>
            <w:r>
              <w:t>BGYSTDL</w:t>
            </w:r>
          </w:p>
        </w:tc>
        <w:tc>
          <w:tcPr>
            <w:tcW w:w="3168" w:type="dxa"/>
          </w:tcPr>
          <w:p w14:paraId="28CCD448" w14:textId="40DC9750" w:rsidR="00641A45" w:rsidRDefault="00641A45" w:rsidP="00641A45">
            <w:pPr>
              <w:pStyle w:val="Titulek"/>
            </w:pPr>
            <w:r>
              <w:t xml:space="preserve">17. tranše na </w:t>
            </w:r>
            <w:r w:rsidRPr="00641A45">
              <w:t>4 481</w:t>
            </w:r>
            <w:r>
              <w:t> </w:t>
            </w:r>
            <w:r w:rsidRPr="00641A45">
              <w:t>184</w:t>
            </w:r>
            <w:r>
              <w:t xml:space="preserve">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CD03CD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442ADA1E" w:rsidR="00CD03CD" w:rsidRDefault="00CD03CD" w:rsidP="00CD03CD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80E3598" w:rsidR="00CD03CD" w:rsidRPr="00B2478C" w:rsidRDefault="00CD03CD" w:rsidP="00CD03CD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4F6E453E" w:rsidR="00CD03CD" w:rsidRDefault="00AA6807" w:rsidP="00CD03CD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5A887299" w:rsidR="00CD03CD" w:rsidRDefault="00CD03CD" w:rsidP="00CD03CD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685330EA" w:rsidR="00CD03CD" w:rsidRDefault="00CD03CD" w:rsidP="00CD03CD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lastRenderedPageBreak/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62915ED0" w14:textId="77777777" w:rsidR="00F76D0B" w:rsidRDefault="00F76D0B"/>
    <w:p w14:paraId="7DEF4998" w14:textId="76F47EBA" w:rsidR="00F76D0B" w:rsidRDefault="00F76D0B" w:rsidP="00F76D0B">
      <w:pPr>
        <w:pStyle w:val="Nadpis1"/>
        <w:jc w:val="left"/>
        <w:rPr>
          <w:sz w:val="22"/>
        </w:rPr>
      </w:pPr>
      <w:r>
        <w:rPr>
          <w:sz w:val="22"/>
        </w:rPr>
        <w:t>3.</w:t>
      </w:r>
      <w:r w:rsidR="00641A45">
        <w:rPr>
          <w:sz w:val="22"/>
        </w:rPr>
        <w:t>1</w:t>
      </w:r>
      <w:r>
        <w:rPr>
          <w:sz w:val="22"/>
        </w:rPr>
        <w:t xml:space="preserve">. </w:t>
      </w:r>
      <w:r w:rsidRPr="00857BD7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června</w:t>
      </w:r>
      <w:r w:rsidRPr="00857BD7">
        <w:rPr>
          <w:sz w:val="22"/>
        </w:rPr>
        <w:t xml:space="preserve"> 2021</w:t>
      </w:r>
    </w:p>
    <w:p w14:paraId="6D5366E7" w14:textId="77777777" w:rsidR="00F76D0B" w:rsidRDefault="00F76D0B" w:rsidP="00F76D0B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F76D0B" w14:paraId="0CA23576" w14:textId="77777777" w:rsidTr="00F76D0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39F96FE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C70577B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CD8CEEB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486E0EB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56F5F27" w14:textId="77777777" w:rsidR="00F76D0B" w:rsidRDefault="00F76D0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76D0B" w14:paraId="06F8321D" w14:textId="77777777" w:rsidTr="00F76D0B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9E9F" w14:textId="77777777" w:rsidR="00F76D0B" w:rsidRDefault="00F76D0B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20CA" w14:textId="77777777" w:rsidR="00F76D0B" w:rsidRDefault="00F76D0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B5DB" w14:textId="77777777" w:rsidR="00F76D0B" w:rsidRDefault="00F76D0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D1A6F8C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A36114B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565E" w14:textId="77777777" w:rsidR="00F76D0B" w:rsidRDefault="00F76D0B">
            <w:pPr>
              <w:rPr>
                <w:b/>
              </w:rPr>
            </w:pPr>
          </w:p>
        </w:tc>
      </w:tr>
      <w:tr w:rsidR="00F76D0B" w14:paraId="29A77D23" w14:textId="77777777" w:rsidTr="00F76D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2D77" w14:textId="77777777" w:rsidR="00F76D0B" w:rsidRDefault="00F76D0B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3180" w14:textId="77777777" w:rsidR="00F76D0B" w:rsidRDefault="00F76D0B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04B1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EA9F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93F4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C856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6D0B" w14:paraId="7307A750" w14:textId="77777777" w:rsidTr="00F76D0B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5ECA" w14:textId="77777777" w:rsidR="00F76D0B" w:rsidRDefault="00F76D0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3244" w14:textId="77777777" w:rsidR="00F76D0B" w:rsidRDefault="00F76D0B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2E19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554A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DA6A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E8F3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6D0B" w14:paraId="326C63F0" w14:textId="77777777" w:rsidTr="00F76D0B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9DA1" w14:textId="77777777" w:rsidR="00F76D0B" w:rsidRDefault="00F76D0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DCD1" w14:textId="77777777" w:rsidR="00F76D0B" w:rsidRDefault="00F76D0B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01AA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9207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E404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669D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6D0B" w14:paraId="68A2D520" w14:textId="77777777" w:rsidTr="00F76D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ABEF" w14:textId="77777777" w:rsidR="00F76D0B" w:rsidRDefault="00F76D0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96B7" w14:textId="77777777" w:rsidR="00F76D0B" w:rsidRDefault="00F76D0B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A861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36B3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6A57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4214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6D0B" w14:paraId="7998108B" w14:textId="77777777" w:rsidTr="00F76D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20FD" w14:textId="77777777" w:rsidR="00F76D0B" w:rsidRDefault="00F76D0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671F" w14:textId="77777777" w:rsidR="00F76D0B" w:rsidRDefault="00F76D0B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E89A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3BB4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4779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DA0D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17DB6A3B" w14:textId="77777777" w:rsidR="00F76D0B" w:rsidRPr="00F76D0B" w:rsidRDefault="00F76D0B" w:rsidP="00F76D0B"/>
    <w:p w14:paraId="610712BF" w14:textId="73372D61" w:rsidR="00F76D0B" w:rsidRDefault="00F76D0B" w:rsidP="00F76D0B">
      <w:pPr>
        <w:pStyle w:val="Nadpis4"/>
        <w:ind w:left="0" w:firstLine="0"/>
      </w:pPr>
      <w:r>
        <w:t>3.</w:t>
      </w:r>
      <w:r w:rsidR="00641A45">
        <w:t>2</w:t>
      </w:r>
      <w:r>
        <w:t xml:space="preserve">. Seznam tvůrců trhu </w:t>
      </w:r>
    </w:p>
    <w:p w14:paraId="67671F19" w14:textId="77777777" w:rsidR="00F76D0B" w:rsidRPr="003D034A" w:rsidRDefault="00F76D0B" w:rsidP="00F76D0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7A20E9A1" w14:textId="508CB463" w:rsidR="00F76D0B" w:rsidRDefault="00F76D0B" w:rsidP="00F76D0B">
      <w:pPr>
        <w:pStyle w:val="Nadpis4"/>
        <w:ind w:left="0" w:firstLine="0"/>
      </w:pPr>
      <w:r>
        <w:t>3.</w:t>
      </w:r>
      <w:r w:rsidR="00641A45">
        <w:t>3</w:t>
      </w:r>
      <w:r>
        <w:t>. Seznam podporovatelů likvidity</w:t>
      </w:r>
    </w:p>
    <w:p w14:paraId="5BAFC6BD" w14:textId="56E77946" w:rsidR="00F76D0B" w:rsidRDefault="00F76D0B" w:rsidP="00F76D0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červnu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FFDE4E4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00E9AF7C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338526AE" w:rsidR="00E47AB6" w:rsidRPr="003A587D" w:rsidRDefault="00EA65E4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B3909FE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65237CD2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641A45">
        <w:rPr>
          <w:snapToGrid w:val="0"/>
        </w:rPr>
        <w:t>04</w:t>
      </w:r>
      <w:r w:rsidR="00BD6031">
        <w:rPr>
          <w:snapToGrid w:val="0"/>
        </w:rPr>
        <w:t xml:space="preserve">. </w:t>
      </w:r>
      <w:r w:rsidR="008D5D0A">
        <w:rPr>
          <w:snapToGrid w:val="0"/>
        </w:rPr>
        <w:t>0</w:t>
      </w:r>
      <w:r w:rsidR="00641A45">
        <w:rPr>
          <w:snapToGrid w:val="0"/>
        </w:rPr>
        <w:t>6</w:t>
      </w:r>
      <w:r w:rsidR="00BD6031">
        <w:rPr>
          <w:snapToGrid w:val="0"/>
        </w:rPr>
        <w:t>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641A45">
        <w:rPr>
          <w:snapToGrid w:val="0"/>
        </w:rPr>
        <w:t>1</w:t>
      </w:r>
      <w:r w:rsidR="00435D35">
        <w:rPr>
          <w:snapToGrid w:val="0"/>
        </w:rPr>
        <w:t>1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B52A65">
        <w:rPr>
          <w:snapToGrid w:val="0"/>
        </w:rPr>
        <w:t>6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77777777" w:rsidR="00670E2A" w:rsidRDefault="00670E2A" w:rsidP="00670E2A">
      <w:pPr>
        <w:rPr>
          <w:snapToGrid w:val="0"/>
        </w:rPr>
      </w:pPr>
    </w:p>
    <w:p w14:paraId="506270EF" w14:textId="6C604495" w:rsid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771C88F6" w14:textId="23DFA5FE" w:rsidR="00B52A65" w:rsidRDefault="00B03835" w:rsidP="009D018F">
      <w:pPr>
        <w:pStyle w:val="Nadpis5"/>
        <w:ind w:left="408"/>
      </w:pPr>
      <w:r>
        <w:t>5.1.</w:t>
      </w:r>
      <w:r w:rsidR="00B52A65">
        <w:t>2</w:t>
      </w:r>
      <w:r>
        <w:t xml:space="preserve">. </w:t>
      </w:r>
      <w:r w:rsidR="00B52A65">
        <w:t xml:space="preserve">Dne 24. června 2021 se bude dle oznámení společnosti </w:t>
      </w:r>
      <w:r w:rsidR="00B52A65" w:rsidRPr="00706061">
        <w:t>TWITTER, INC</w:t>
      </w:r>
      <w:r w:rsidR="00B52A65" w:rsidRPr="00314ABB">
        <w:t>.</w:t>
      </w:r>
      <w:r w:rsidR="00B52A65">
        <w:t xml:space="preserve"> konat řádná valná hromada společnosti</w:t>
      </w:r>
    </w:p>
    <w:p w14:paraId="1CBF310B" w14:textId="77777777" w:rsidR="00B52A65" w:rsidRDefault="00B52A65" w:rsidP="00B52A6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15.6.2021.  Rozhodný den pro účast na řádné valné hromadě byl stanoven na 05.05.2021. Formulář je možno nalézt v Technických podmínkách provozu RM-S (TPP) č. 38 příloha 2 na adrese http://www.rmsystem.cz/docs/predpisy/TPP38.doc.</w:t>
      </w:r>
    </w:p>
    <w:p w14:paraId="03E06A50" w14:textId="315B329C" w:rsidR="00641A45" w:rsidRDefault="00B52A65" w:rsidP="00435D3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706061">
        <w:t>TWITTER, INC.</w:t>
      </w:r>
      <w:r>
        <w:t xml:space="preserve">, přičemž se bude jednat pouze o jejich registraci u společnosti </w:t>
      </w:r>
      <w:r w:rsidRPr="00706061">
        <w:t>TWITTER, INC.</w:t>
      </w:r>
    </w:p>
    <w:p w14:paraId="12B159E0" w14:textId="77777777" w:rsidR="009D018F" w:rsidRDefault="009D018F" w:rsidP="00435D35">
      <w:pPr>
        <w:ind w:left="408"/>
        <w:jc w:val="both"/>
      </w:pPr>
    </w:p>
    <w:p w14:paraId="0800A682" w14:textId="55EFD02C" w:rsidR="00CD03CD" w:rsidRDefault="00E50F80" w:rsidP="00B52A65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365AFB2" w14:textId="0B669B9C" w:rsidR="000A2C41" w:rsidRDefault="000A2C41" w:rsidP="000A2C41">
      <w:pPr>
        <w:pStyle w:val="Nadpis5"/>
        <w:ind w:left="284" w:firstLine="124"/>
      </w:pPr>
      <w:r>
        <w:t>5.2.</w:t>
      </w:r>
      <w:r w:rsidR="00B52A65">
        <w:t>1</w:t>
      </w:r>
      <w:r>
        <w:t xml:space="preserve">. Výplata dividendy u emise </w:t>
      </w:r>
      <w:r w:rsidRPr="000A2C41">
        <w:t>AVAST PLC</w:t>
      </w:r>
      <w:r>
        <w:t xml:space="preserve">, ISIN: </w:t>
      </w:r>
      <w:r w:rsidRPr="000A2C41">
        <w:t>GB00BDD85M81</w:t>
      </w:r>
    </w:p>
    <w:p w14:paraId="3F11FF21" w14:textId="623A8530" w:rsidR="000A2C41" w:rsidRDefault="000A2C41" w:rsidP="000A2C41">
      <w:pPr>
        <w:ind w:left="408"/>
      </w:pPr>
      <w:r>
        <w:t>Rozhodný den pro výplatu dividendy: 14. května 2021</w:t>
      </w:r>
    </w:p>
    <w:p w14:paraId="3075690F" w14:textId="698B91FB" w:rsidR="000A2C41" w:rsidRDefault="000A2C41" w:rsidP="000A2C41">
      <w:pPr>
        <w:ind w:left="408"/>
      </w:pPr>
      <w:r>
        <w:t>Výše dividendy: 0</w:t>
      </w:r>
      <w:r w:rsidR="007401DD">
        <w:t>,112</w:t>
      </w:r>
      <w:r>
        <w:t xml:space="preserve"> </w:t>
      </w:r>
      <w:r w:rsidR="007401DD">
        <w:t>USD</w:t>
      </w:r>
      <w:r>
        <w:t xml:space="preserve"> na jednu akcii</w:t>
      </w:r>
    </w:p>
    <w:p w14:paraId="234C36A6" w14:textId="59AEE978" w:rsidR="000A2C41" w:rsidRDefault="000A2C41" w:rsidP="000A2C41">
      <w:pPr>
        <w:ind w:left="408"/>
      </w:pPr>
      <w:r>
        <w:t xml:space="preserve">Předpokládaný den výplaty: </w:t>
      </w:r>
      <w:r w:rsidR="007401DD">
        <w:t>1</w:t>
      </w:r>
      <w:r>
        <w:t xml:space="preserve">8. </w:t>
      </w:r>
      <w:r w:rsidR="007401DD">
        <w:t>června</w:t>
      </w:r>
      <w:r>
        <w:t xml:space="preserve"> 2021</w:t>
      </w:r>
    </w:p>
    <w:p w14:paraId="3AACFA2E" w14:textId="16334A37" w:rsidR="00A74E02" w:rsidRDefault="000A2C41" w:rsidP="00B03835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7401DD">
        <w:t>14</w:t>
      </w:r>
      <w:r>
        <w:t xml:space="preserve">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67955631" w14:textId="2CB6E85F" w:rsidR="000E6D9E" w:rsidRPr="000E6D9E" w:rsidRDefault="000E6D9E" w:rsidP="00F25A25">
      <w:pPr>
        <w:pStyle w:val="Nadpis5"/>
        <w:ind w:left="284" w:firstLine="124"/>
      </w:pPr>
      <w:r>
        <w:lastRenderedPageBreak/>
        <w:t>5.2.</w:t>
      </w:r>
      <w:r w:rsidR="00B52A65">
        <w:t>2</w:t>
      </w:r>
      <w:r>
        <w:t xml:space="preserve">. Výplata dividendy u emise </w:t>
      </w:r>
      <w:r w:rsidRPr="000E6D9E">
        <w:t>MICROSOFT CORP.</w:t>
      </w:r>
      <w:r>
        <w:t xml:space="preserve">, ISIN: </w:t>
      </w:r>
      <w:r w:rsidRPr="005141CD">
        <w:t>US5949181045</w:t>
      </w:r>
    </w:p>
    <w:p w14:paraId="67187721" w14:textId="68FB65EF" w:rsidR="000E6D9E" w:rsidRDefault="000E6D9E" w:rsidP="000E6D9E">
      <w:pPr>
        <w:ind w:left="408"/>
      </w:pPr>
      <w:r>
        <w:t>Rozhodný den pro výplatu dividendy: 20. května 2021</w:t>
      </w:r>
    </w:p>
    <w:p w14:paraId="309F2B52" w14:textId="2FCAE810" w:rsidR="000E6D9E" w:rsidRDefault="000E6D9E" w:rsidP="000E6D9E">
      <w:pPr>
        <w:ind w:left="408"/>
      </w:pPr>
      <w:r>
        <w:t>Výše dividendy: 0,56 USD na jednu akcii</w:t>
      </w:r>
    </w:p>
    <w:p w14:paraId="654DA5B4" w14:textId="770AE733" w:rsidR="000E6D9E" w:rsidRDefault="000E6D9E" w:rsidP="000E6D9E">
      <w:pPr>
        <w:ind w:left="408"/>
      </w:pPr>
      <w:r>
        <w:t>Předpokládaný den výplaty: 10. června 2021</w:t>
      </w:r>
    </w:p>
    <w:p w14:paraId="70F8D9C8" w14:textId="207663AC" w:rsidR="00A74E02" w:rsidRDefault="000E6D9E" w:rsidP="00A74E02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2B541823" w14:textId="48B2D747" w:rsidR="00A74E02" w:rsidRDefault="00A74E02" w:rsidP="00212824">
      <w:pPr>
        <w:jc w:val="both"/>
      </w:pPr>
    </w:p>
    <w:p w14:paraId="0FF99A95" w14:textId="75AC0D28" w:rsidR="00B03835" w:rsidRDefault="00B03835" w:rsidP="00212824">
      <w:pPr>
        <w:jc w:val="both"/>
      </w:pPr>
    </w:p>
    <w:p w14:paraId="6481BF39" w14:textId="6091EC1C" w:rsidR="00B03835" w:rsidRDefault="00B03835" w:rsidP="00212824">
      <w:pPr>
        <w:jc w:val="both"/>
      </w:pPr>
    </w:p>
    <w:p w14:paraId="591BD86B" w14:textId="1C4A7071" w:rsidR="00B03835" w:rsidRDefault="00B03835" w:rsidP="00212824">
      <w:pPr>
        <w:jc w:val="both"/>
      </w:pPr>
    </w:p>
    <w:p w14:paraId="6EC86448" w14:textId="18BC1811" w:rsidR="00B03835" w:rsidRDefault="00B03835" w:rsidP="00212824">
      <w:pPr>
        <w:jc w:val="both"/>
      </w:pPr>
    </w:p>
    <w:p w14:paraId="02F40C09" w14:textId="677E7029" w:rsidR="00B03835" w:rsidRDefault="00B03835" w:rsidP="00212824">
      <w:pPr>
        <w:jc w:val="both"/>
      </w:pPr>
    </w:p>
    <w:p w14:paraId="78A1CC41" w14:textId="7225D804" w:rsidR="00B03835" w:rsidRDefault="00B03835" w:rsidP="00212824">
      <w:pPr>
        <w:jc w:val="both"/>
      </w:pPr>
    </w:p>
    <w:p w14:paraId="30DCFBC7" w14:textId="28B3D18B" w:rsidR="00B03835" w:rsidRDefault="00B03835" w:rsidP="00212824">
      <w:pPr>
        <w:jc w:val="both"/>
      </w:pPr>
    </w:p>
    <w:p w14:paraId="157A8994" w14:textId="18FCC291" w:rsidR="00B03835" w:rsidRDefault="00B03835" w:rsidP="00212824">
      <w:pPr>
        <w:jc w:val="both"/>
      </w:pPr>
    </w:p>
    <w:p w14:paraId="33C0F950" w14:textId="0D29343A" w:rsidR="00B03835" w:rsidRDefault="00B03835" w:rsidP="00212824">
      <w:pPr>
        <w:jc w:val="both"/>
      </w:pPr>
    </w:p>
    <w:p w14:paraId="00C55776" w14:textId="2DB8FACC" w:rsidR="00B03835" w:rsidRDefault="00B03835" w:rsidP="00212824">
      <w:pPr>
        <w:jc w:val="both"/>
      </w:pPr>
    </w:p>
    <w:p w14:paraId="2C7A2F0A" w14:textId="02342F6E" w:rsidR="00B03835" w:rsidRDefault="00B03835" w:rsidP="00212824">
      <w:pPr>
        <w:jc w:val="both"/>
      </w:pPr>
    </w:p>
    <w:p w14:paraId="270C2F7B" w14:textId="19865515" w:rsidR="00CD03CD" w:rsidRDefault="00CD03CD" w:rsidP="00212824">
      <w:pPr>
        <w:jc w:val="both"/>
      </w:pPr>
    </w:p>
    <w:p w14:paraId="517AD77A" w14:textId="70A93CC8" w:rsidR="00CD03CD" w:rsidRDefault="00CD03CD" w:rsidP="00212824">
      <w:pPr>
        <w:jc w:val="both"/>
      </w:pPr>
    </w:p>
    <w:p w14:paraId="278DC037" w14:textId="0413C5B1" w:rsidR="00CD03CD" w:rsidRDefault="00CD03CD" w:rsidP="00212824">
      <w:pPr>
        <w:jc w:val="both"/>
      </w:pPr>
    </w:p>
    <w:p w14:paraId="0593C443" w14:textId="10DCF138" w:rsidR="00CD03CD" w:rsidRDefault="00CD03CD" w:rsidP="00212824">
      <w:pPr>
        <w:jc w:val="both"/>
      </w:pPr>
    </w:p>
    <w:p w14:paraId="071EB1A3" w14:textId="3F9167D9" w:rsidR="00CD03CD" w:rsidRDefault="00CD03CD" w:rsidP="00212824">
      <w:pPr>
        <w:jc w:val="both"/>
      </w:pPr>
    </w:p>
    <w:p w14:paraId="4849BB0F" w14:textId="424BF462" w:rsidR="00CD03CD" w:rsidRDefault="00CD03CD" w:rsidP="00212824">
      <w:pPr>
        <w:jc w:val="both"/>
      </w:pPr>
    </w:p>
    <w:p w14:paraId="76EB18E8" w14:textId="34277D29" w:rsidR="00CD03CD" w:rsidRDefault="00CD03CD" w:rsidP="00212824">
      <w:pPr>
        <w:jc w:val="both"/>
      </w:pPr>
    </w:p>
    <w:p w14:paraId="69F9518D" w14:textId="1CBA8F40" w:rsidR="00CD03CD" w:rsidRDefault="00CD03CD" w:rsidP="00212824">
      <w:pPr>
        <w:jc w:val="both"/>
      </w:pPr>
    </w:p>
    <w:p w14:paraId="3C165BD9" w14:textId="40CE6641" w:rsidR="00CD03CD" w:rsidRDefault="00CD03CD" w:rsidP="00212824">
      <w:pPr>
        <w:jc w:val="both"/>
      </w:pPr>
    </w:p>
    <w:p w14:paraId="49359DF6" w14:textId="28F9B1BF" w:rsidR="00CD03CD" w:rsidRDefault="00CD03CD" w:rsidP="00212824">
      <w:pPr>
        <w:jc w:val="both"/>
      </w:pPr>
    </w:p>
    <w:p w14:paraId="0E24BBE4" w14:textId="3248C297" w:rsidR="00CD03CD" w:rsidRDefault="00CD03CD" w:rsidP="00212824">
      <w:pPr>
        <w:jc w:val="both"/>
      </w:pPr>
    </w:p>
    <w:p w14:paraId="2C5DED81" w14:textId="2A6D2EC1" w:rsidR="00CD03CD" w:rsidRDefault="00CD03CD" w:rsidP="00212824">
      <w:pPr>
        <w:jc w:val="both"/>
      </w:pPr>
    </w:p>
    <w:p w14:paraId="39A76121" w14:textId="6545FF9C" w:rsidR="00CD03CD" w:rsidRDefault="00CD03CD" w:rsidP="00212824">
      <w:pPr>
        <w:jc w:val="both"/>
      </w:pPr>
    </w:p>
    <w:p w14:paraId="496BEE98" w14:textId="4CAD1EC6" w:rsidR="00CD03CD" w:rsidRDefault="00CD03CD" w:rsidP="00212824">
      <w:pPr>
        <w:jc w:val="both"/>
      </w:pPr>
    </w:p>
    <w:p w14:paraId="28827ECD" w14:textId="31475564" w:rsidR="00CD03CD" w:rsidRDefault="00CD03CD" w:rsidP="00212824">
      <w:pPr>
        <w:jc w:val="both"/>
      </w:pPr>
    </w:p>
    <w:p w14:paraId="18A3ABC8" w14:textId="5A01D1F3" w:rsidR="00CD03CD" w:rsidRDefault="00CD03CD" w:rsidP="00212824">
      <w:pPr>
        <w:jc w:val="both"/>
      </w:pPr>
    </w:p>
    <w:p w14:paraId="12E03D42" w14:textId="3F9AC89F" w:rsidR="00CD03CD" w:rsidRDefault="00CD03CD" w:rsidP="00212824">
      <w:pPr>
        <w:jc w:val="both"/>
      </w:pPr>
    </w:p>
    <w:p w14:paraId="300F45B8" w14:textId="77777777" w:rsidR="00CD03CD" w:rsidRDefault="00CD03CD" w:rsidP="00212824">
      <w:pPr>
        <w:jc w:val="both"/>
      </w:pPr>
    </w:p>
    <w:p w14:paraId="6559383D" w14:textId="3AD5AFC6" w:rsidR="00CD03CD" w:rsidRDefault="00CD03CD" w:rsidP="00212824">
      <w:pPr>
        <w:jc w:val="both"/>
      </w:pPr>
    </w:p>
    <w:p w14:paraId="32C51E64" w14:textId="4F2BA58A" w:rsidR="00435D35" w:rsidRDefault="00435D35" w:rsidP="00212824">
      <w:pPr>
        <w:jc w:val="both"/>
      </w:pPr>
    </w:p>
    <w:p w14:paraId="587A7659" w14:textId="6D1B1EA7" w:rsidR="00435D35" w:rsidRDefault="00435D35" w:rsidP="00212824">
      <w:pPr>
        <w:jc w:val="both"/>
      </w:pPr>
    </w:p>
    <w:p w14:paraId="4473E334" w14:textId="2CE02985" w:rsidR="00435D35" w:rsidRDefault="00435D35" w:rsidP="00212824">
      <w:pPr>
        <w:jc w:val="both"/>
      </w:pPr>
    </w:p>
    <w:p w14:paraId="2EA58ED0" w14:textId="20647D95" w:rsidR="00435D35" w:rsidRDefault="00435D35" w:rsidP="00212824">
      <w:pPr>
        <w:jc w:val="both"/>
      </w:pPr>
    </w:p>
    <w:p w14:paraId="4A328390" w14:textId="0EEDFB44" w:rsidR="00435D35" w:rsidRDefault="00435D35" w:rsidP="00212824">
      <w:pPr>
        <w:jc w:val="both"/>
      </w:pPr>
    </w:p>
    <w:p w14:paraId="5ACD0BE9" w14:textId="074EC9EE" w:rsidR="00435D35" w:rsidRDefault="00435D35" w:rsidP="00212824">
      <w:pPr>
        <w:jc w:val="both"/>
      </w:pPr>
    </w:p>
    <w:p w14:paraId="74A57298" w14:textId="0A2A27D5" w:rsidR="00435D35" w:rsidRDefault="00435D35" w:rsidP="00212824">
      <w:pPr>
        <w:jc w:val="both"/>
      </w:pPr>
    </w:p>
    <w:p w14:paraId="0E46DE8A" w14:textId="4FD40489" w:rsidR="00435D35" w:rsidRDefault="00435D35" w:rsidP="00212824">
      <w:pPr>
        <w:jc w:val="both"/>
      </w:pPr>
    </w:p>
    <w:p w14:paraId="13BEE2A6" w14:textId="1D09BCD8" w:rsidR="00435D35" w:rsidRDefault="00435D35" w:rsidP="00212824">
      <w:pPr>
        <w:jc w:val="both"/>
      </w:pPr>
    </w:p>
    <w:p w14:paraId="199E6956" w14:textId="77777777" w:rsidR="00435D35" w:rsidRDefault="00435D35" w:rsidP="00212824">
      <w:pPr>
        <w:jc w:val="both"/>
      </w:pPr>
    </w:p>
    <w:p w14:paraId="73B21B2A" w14:textId="12C9027C" w:rsidR="00CD03CD" w:rsidRDefault="00CD03CD" w:rsidP="00212824">
      <w:pPr>
        <w:jc w:val="both"/>
      </w:pPr>
    </w:p>
    <w:p w14:paraId="44711C00" w14:textId="77777777" w:rsidR="00CD03CD" w:rsidRDefault="00CD03CD" w:rsidP="00212824">
      <w:pPr>
        <w:jc w:val="both"/>
      </w:pPr>
    </w:p>
    <w:p w14:paraId="41D58393" w14:textId="37256F2D" w:rsidR="00B03835" w:rsidRDefault="00B03835" w:rsidP="00212824">
      <w:pPr>
        <w:jc w:val="both"/>
      </w:pPr>
    </w:p>
    <w:p w14:paraId="3226E3D8" w14:textId="18FFAEC9" w:rsidR="00B03835" w:rsidRDefault="00B03835" w:rsidP="00212824">
      <w:pPr>
        <w:jc w:val="both"/>
      </w:pPr>
    </w:p>
    <w:p w14:paraId="23E11C47" w14:textId="0E069FAB" w:rsidR="00B03835" w:rsidRDefault="00B03835" w:rsidP="00212824">
      <w:pPr>
        <w:jc w:val="both"/>
      </w:pPr>
    </w:p>
    <w:p w14:paraId="2F282EBA" w14:textId="3395539D" w:rsidR="00B03835" w:rsidRDefault="00B03835" w:rsidP="00212824">
      <w:pPr>
        <w:jc w:val="both"/>
      </w:pPr>
    </w:p>
    <w:p w14:paraId="02B570CD" w14:textId="05B515E2" w:rsidR="00B03835" w:rsidRDefault="00B03835" w:rsidP="00212824">
      <w:pPr>
        <w:jc w:val="both"/>
      </w:pPr>
    </w:p>
    <w:p w14:paraId="0F15356E" w14:textId="77777777" w:rsidR="00B03835" w:rsidRDefault="00B03835" w:rsidP="00212824">
      <w:pPr>
        <w:jc w:val="both"/>
      </w:pPr>
    </w:p>
    <w:p w14:paraId="4B32EB2C" w14:textId="77777777" w:rsidR="00A74E02" w:rsidRDefault="00A74E02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16F73C90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435D35">
        <w:rPr>
          <w:snapToGrid w:val="0"/>
        </w:rPr>
        <w:t>11</w:t>
      </w:r>
      <w:r w:rsidR="00BD6031">
        <w:rPr>
          <w:snapToGrid w:val="0"/>
        </w:rPr>
        <w:t>. 0</w:t>
      </w:r>
      <w:r w:rsidR="00B52A65">
        <w:rPr>
          <w:snapToGrid w:val="0"/>
        </w:rPr>
        <w:t>6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1C032A07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2B1AEE">
        <w:rPr>
          <w:snapToGrid w:val="0"/>
        </w:rPr>
        <w:t xml:space="preserve">Tomáš </w:t>
      </w:r>
      <w:proofErr w:type="spellStart"/>
      <w:r w:rsidR="002B1AEE">
        <w:rPr>
          <w:snapToGrid w:val="0"/>
        </w:rPr>
        <w:t>Prajz</w:t>
      </w:r>
      <w:proofErr w:type="spellEnd"/>
      <w:r w:rsidR="00C22B24">
        <w:rPr>
          <w:snapToGrid w:val="0"/>
        </w:rPr>
        <w:t xml:space="preserve"> 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6098BDCB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CD03CD">
        <w:rPr>
          <w:snapToGrid w:val="0"/>
        </w:rPr>
        <w:t>2</w:t>
      </w:r>
      <w:r w:rsidR="00435D35">
        <w:rPr>
          <w:snapToGrid w:val="0"/>
        </w:rPr>
        <w:t>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19CE24D4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435D35">
        <w:rPr>
          <w:rFonts w:ascii="Times New Roman" w:hAnsi="Times New Roman"/>
          <w:snapToGrid w:val="0"/>
        </w:rPr>
        <w:t>11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0</w:t>
      </w:r>
      <w:r w:rsidR="00B52A65">
        <w:rPr>
          <w:rFonts w:ascii="Times New Roman" w:hAnsi="Times New Roman"/>
          <w:snapToGrid w:val="0"/>
        </w:rPr>
        <w:t>6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2A65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2410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17290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3</cp:revision>
  <cp:lastPrinted>2015-09-04T08:21:00Z</cp:lastPrinted>
  <dcterms:created xsi:type="dcterms:W3CDTF">2021-06-10T13:19:00Z</dcterms:created>
  <dcterms:modified xsi:type="dcterms:W3CDTF">2021-06-10T13:20:00Z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